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C527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567E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1D3C7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62F04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68F5B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68D46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6699C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E3B79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C5477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14C53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9BFA0" w14:textId="77777777" w:rsidR="008B71E6" w:rsidRPr="007423C2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95529" w14:textId="77777777" w:rsidR="00981970" w:rsidRPr="007423C2" w:rsidRDefault="00981970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4DF48" w14:textId="77777777" w:rsidR="008B71E6" w:rsidRPr="00F80529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плана</w:t>
      </w:r>
    </w:p>
    <w:p w14:paraId="3286C1BF" w14:textId="77777777" w:rsidR="008B71E6" w:rsidRPr="00F80529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left="426"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20</w:t>
      </w:r>
      <w:r w:rsidR="00850F75"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A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6C38823" w14:textId="77777777" w:rsidR="008B71E6" w:rsidRPr="00F80529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64A990E" w14:textId="77777777" w:rsidR="008B71E6" w:rsidRPr="00F80529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E8F1E" w14:textId="77777777" w:rsidR="008B71E6" w:rsidRPr="00F80529" w:rsidRDefault="008B71E6" w:rsidP="008B71E6">
      <w:pPr>
        <w:widowControl w:val="0"/>
        <w:autoSpaceDE w:val="0"/>
        <w:autoSpaceDN w:val="0"/>
        <w:adjustRightInd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5545B" w14:textId="77777777" w:rsidR="008B71E6" w:rsidRPr="00F80529" w:rsidRDefault="008B71E6" w:rsidP="0095108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11 Положения «О Контрольно-счетной палате Ванинского муниципального района Хабаровского края», утвержденного решением Собрания депутатов Ванинского района от 06 </w:t>
      </w:r>
      <w:r w:rsidR="00F80529"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2011 г. №</w:t>
      </w: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203,</w:t>
      </w:r>
    </w:p>
    <w:p w14:paraId="1A21F476" w14:textId="77777777" w:rsidR="008B71E6" w:rsidRPr="00F80529" w:rsidRDefault="008B71E6" w:rsidP="0095108D">
      <w:pPr>
        <w:pStyle w:val="a3"/>
        <w:autoSpaceDE w:val="0"/>
        <w:autoSpaceDN w:val="0"/>
        <w:adjustRightInd w:val="0"/>
        <w:spacing w:after="0"/>
        <w:ind w:left="10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C1EB2" w14:textId="77777777" w:rsidR="008B71E6" w:rsidRPr="00F80529" w:rsidRDefault="008B71E6" w:rsidP="0095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контрольно-счетной палаты Ванинского муниципального района  на 20</w:t>
      </w:r>
      <w:r w:rsidR="009510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A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</w:p>
    <w:p w14:paraId="1D22659D" w14:textId="77777777" w:rsidR="008B71E6" w:rsidRPr="00F80529" w:rsidRDefault="008B71E6" w:rsidP="0095108D">
      <w:pPr>
        <w:pStyle w:val="a3"/>
        <w:autoSpaceDE w:val="0"/>
        <w:autoSpaceDN w:val="0"/>
        <w:adjustRightInd w:val="0"/>
        <w:spacing w:after="0"/>
        <w:ind w:left="10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EE6F" w14:textId="77777777" w:rsidR="008B71E6" w:rsidRPr="00F80529" w:rsidRDefault="008B71E6" w:rsidP="0095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14:paraId="77E7ED37" w14:textId="77777777" w:rsidR="008B71E6" w:rsidRPr="00F80529" w:rsidRDefault="008B71E6" w:rsidP="0095108D">
      <w:pPr>
        <w:pStyle w:val="a3"/>
        <w:autoSpaceDE w:val="0"/>
        <w:autoSpaceDN w:val="0"/>
        <w:adjustRightInd w:val="0"/>
        <w:spacing w:after="0"/>
        <w:ind w:left="10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44F78" w14:textId="77777777" w:rsidR="008B71E6" w:rsidRPr="00F80529" w:rsidRDefault="008B71E6" w:rsidP="0095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 вступает в силу с 01 января 20</w:t>
      </w:r>
      <w:r w:rsidR="00F80529"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A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9E96511" w14:textId="77777777" w:rsidR="008B71E6" w:rsidRPr="00F80529" w:rsidRDefault="008B71E6" w:rsidP="0095108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190A" w14:textId="77777777" w:rsidR="008B71E6" w:rsidRPr="00F80529" w:rsidRDefault="008B71E6" w:rsidP="0095108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862A1" w14:textId="77777777" w:rsidR="008B71E6" w:rsidRPr="00F80529" w:rsidRDefault="008B71E6" w:rsidP="009510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CBE10" w14:textId="77777777" w:rsidR="008B71E6" w:rsidRPr="00F80529" w:rsidRDefault="0095108D" w:rsidP="00951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71E6" w:rsidRPr="00F8052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71E6" w:rsidRPr="00F80529">
        <w:rPr>
          <w:rFonts w:ascii="Times New Roman" w:hAnsi="Times New Roman" w:cs="Times New Roman"/>
          <w:sz w:val="28"/>
          <w:szCs w:val="28"/>
        </w:rPr>
        <w:t xml:space="preserve"> контрольно-счетной палаты      </w:t>
      </w:r>
      <w:r w:rsidR="00F80529" w:rsidRPr="00F80529">
        <w:rPr>
          <w:rFonts w:ascii="Times New Roman" w:hAnsi="Times New Roman" w:cs="Times New Roman"/>
          <w:sz w:val="28"/>
          <w:szCs w:val="28"/>
        </w:rPr>
        <w:t xml:space="preserve">      </w:t>
      </w:r>
      <w:r w:rsidR="00F805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0529" w:rsidRPr="00F80529">
        <w:rPr>
          <w:rFonts w:ascii="Times New Roman" w:hAnsi="Times New Roman" w:cs="Times New Roman"/>
          <w:sz w:val="28"/>
          <w:szCs w:val="28"/>
        </w:rPr>
        <w:t xml:space="preserve">    Т.И. Субботина</w:t>
      </w:r>
    </w:p>
    <w:p w14:paraId="62B44427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8A76BED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9E4422F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4CBCBCF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95689A8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7EBDA7B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E298276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97EEAA5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4FC867F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6C085B7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2D66D36" w14:textId="77777777" w:rsidR="008B71E6" w:rsidRPr="00F80529" w:rsidRDefault="008B71E6" w:rsidP="008B71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7287F25" w14:textId="77777777" w:rsidR="00E418E2" w:rsidRPr="00F80529" w:rsidRDefault="00E418E2" w:rsidP="006D49F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7A26FB5" w14:textId="77777777" w:rsidR="00E418E2" w:rsidRPr="00F80529" w:rsidRDefault="00E418E2" w:rsidP="006D49F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DA42E3E" w14:textId="77777777" w:rsidR="006D49F9" w:rsidRPr="00F80529" w:rsidRDefault="006D49F9" w:rsidP="006D49F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0529">
        <w:rPr>
          <w:rFonts w:ascii="Times New Roman" w:hAnsi="Times New Roman" w:cs="Times New Roman"/>
          <w:bCs/>
          <w:sz w:val="24"/>
          <w:szCs w:val="24"/>
        </w:rPr>
        <w:lastRenderedPageBreak/>
        <w:t>УТВЕЖДЕН</w:t>
      </w:r>
    </w:p>
    <w:p w14:paraId="1E8F0945" w14:textId="77777777" w:rsidR="006D49F9" w:rsidRPr="00F80529" w:rsidRDefault="006D49F9" w:rsidP="006D49F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0529">
        <w:rPr>
          <w:rFonts w:ascii="Times New Roman" w:hAnsi="Times New Roman" w:cs="Times New Roman"/>
          <w:bCs/>
          <w:sz w:val="24"/>
          <w:szCs w:val="24"/>
        </w:rPr>
        <w:t xml:space="preserve">Распоряжением </w:t>
      </w:r>
      <w:r w:rsidR="00001F69">
        <w:rPr>
          <w:rFonts w:ascii="Times New Roman" w:hAnsi="Times New Roman" w:cs="Times New Roman"/>
          <w:bCs/>
          <w:sz w:val="24"/>
          <w:szCs w:val="24"/>
        </w:rPr>
        <w:t xml:space="preserve">и. о. </w:t>
      </w:r>
      <w:r w:rsidRPr="00F80529">
        <w:rPr>
          <w:rFonts w:ascii="Times New Roman" w:hAnsi="Times New Roman" w:cs="Times New Roman"/>
          <w:bCs/>
          <w:sz w:val="24"/>
          <w:szCs w:val="24"/>
        </w:rPr>
        <w:t xml:space="preserve">председателя </w:t>
      </w:r>
    </w:p>
    <w:p w14:paraId="70636292" w14:textId="77777777" w:rsidR="006D49F9" w:rsidRPr="00F91F8C" w:rsidRDefault="006D49F9" w:rsidP="006D49F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5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DA26DD" w:rsidRPr="00F8052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80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6DD" w:rsidRPr="00F91F8C">
        <w:rPr>
          <w:rFonts w:ascii="Times New Roman" w:hAnsi="Times New Roman" w:cs="Times New Roman"/>
          <w:bCs/>
          <w:sz w:val="24"/>
          <w:szCs w:val="24"/>
        </w:rPr>
        <w:t>к</w:t>
      </w:r>
      <w:r w:rsidR="00001F69" w:rsidRPr="00F91F8C">
        <w:rPr>
          <w:rFonts w:ascii="Times New Roman" w:hAnsi="Times New Roman" w:cs="Times New Roman"/>
          <w:bCs/>
          <w:sz w:val="24"/>
          <w:szCs w:val="24"/>
        </w:rPr>
        <w:t>онтрольно-счетной</w:t>
      </w:r>
      <w:r w:rsidRPr="00F91F8C">
        <w:rPr>
          <w:rFonts w:ascii="Times New Roman" w:hAnsi="Times New Roman" w:cs="Times New Roman"/>
          <w:bCs/>
          <w:sz w:val="24"/>
          <w:szCs w:val="24"/>
        </w:rPr>
        <w:t xml:space="preserve"> палаты </w:t>
      </w:r>
    </w:p>
    <w:p w14:paraId="2FC97852" w14:textId="77777777" w:rsidR="006D49F9" w:rsidRPr="00F91F8C" w:rsidRDefault="006D49F9" w:rsidP="006D49F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1F8C">
        <w:rPr>
          <w:rFonts w:ascii="Times New Roman" w:hAnsi="Times New Roman" w:cs="Times New Roman"/>
          <w:bCs/>
          <w:sz w:val="24"/>
          <w:szCs w:val="24"/>
        </w:rPr>
        <w:t>от</w:t>
      </w:r>
      <w:r w:rsidR="00495A1E">
        <w:rPr>
          <w:rFonts w:ascii="Times New Roman" w:hAnsi="Times New Roman" w:cs="Times New Roman"/>
          <w:bCs/>
          <w:sz w:val="24"/>
          <w:szCs w:val="24"/>
        </w:rPr>
        <w:t xml:space="preserve"> 29</w:t>
      </w:r>
      <w:r w:rsidR="00F80529" w:rsidRPr="00F91F8C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 w:rsidR="0095108D">
        <w:rPr>
          <w:rFonts w:ascii="Times New Roman" w:hAnsi="Times New Roman" w:cs="Times New Roman"/>
          <w:bCs/>
          <w:sz w:val="24"/>
          <w:szCs w:val="24"/>
        </w:rPr>
        <w:t>2</w:t>
      </w:r>
      <w:r w:rsidR="00495A1E">
        <w:rPr>
          <w:rFonts w:ascii="Times New Roman" w:hAnsi="Times New Roman" w:cs="Times New Roman"/>
          <w:bCs/>
          <w:sz w:val="24"/>
          <w:szCs w:val="24"/>
        </w:rPr>
        <w:t>3</w:t>
      </w:r>
      <w:r w:rsidR="00F91F8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F91F8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223D1">
        <w:rPr>
          <w:rFonts w:ascii="Times New Roman" w:hAnsi="Times New Roman" w:cs="Times New Roman"/>
          <w:bCs/>
          <w:sz w:val="24"/>
          <w:szCs w:val="24"/>
        </w:rPr>
        <w:t>09</w:t>
      </w:r>
      <w:r w:rsidRPr="00F91F8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F19B03D" w14:textId="77777777" w:rsidR="006D49F9" w:rsidRPr="00F80529" w:rsidRDefault="006D49F9" w:rsidP="008B71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D49F9" w:rsidRPr="00F80529" w:rsidSect="007A7081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14:paraId="778AF4D1" w14:textId="77777777" w:rsidR="007A134E" w:rsidRPr="00F80529" w:rsidRDefault="007A134E" w:rsidP="006D49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8DEDBE8" w14:textId="77777777" w:rsidR="007A134E" w:rsidRPr="00F80529" w:rsidRDefault="007A134E" w:rsidP="006D49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A70F01" w14:textId="77777777" w:rsidR="007A134E" w:rsidRPr="00F80529" w:rsidRDefault="007A134E" w:rsidP="008B71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A134E" w:rsidRPr="00F80529" w:rsidSect="007A134E">
          <w:type w:val="continuous"/>
          <w:pgSz w:w="11906" w:h="16838"/>
          <w:pgMar w:top="567" w:right="566" w:bottom="851" w:left="1701" w:header="708" w:footer="708" w:gutter="0"/>
          <w:cols w:num="2" w:space="708"/>
          <w:docGrid w:linePitch="360"/>
        </w:sectPr>
      </w:pPr>
    </w:p>
    <w:p w14:paraId="0BF743ED" w14:textId="77777777" w:rsidR="008B71E6" w:rsidRPr="0052047F" w:rsidRDefault="008B71E6" w:rsidP="008B7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047F">
        <w:rPr>
          <w:rFonts w:ascii="Times New Roman" w:hAnsi="Times New Roman" w:cs="Times New Roman"/>
          <w:b/>
          <w:bCs/>
          <w:sz w:val="28"/>
          <w:szCs w:val="28"/>
        </w:rPr>
        <w:t>ПЛАН  РАБОТЫ</w:t>
      </w:r>
    </w:p>
    <w:p w14:paraId="27F5952B" w14:textId="77777777" w:rsidR="008B71E6" w:rsidRPr="0052047F" w:rsidRDefault="008B71E6" w:rsidP="008B71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7F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Ванинского муниципального района</w:t>
      </w:r>
    </w:p>
    <w:p w14:paraId="136863B2" w14:textId="77777777" w:rsidR="008B71E6" w:rsidRPr="0052047F" w:rsidRDefault="008B71E6" w:rsidP="008B71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7F">
        <w:rPr>
          <w:rFonts w:ascii="Times New Roman" w:hAnsi="Times New Roman" w:cs="Times New Roman"/>
          <w:b/>
          <w:bCs/>
          <w:sz w:val="28"/>
          <w:szCs w:val="28"/>
        </w:rPr>
        <w:t xml:space="preserve"> Хабаровского края  на  20</w:t>
      </w:r>
      <w:r w:rsidR="00850F75" w:rsidRPr="005204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95A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50F75" w:rsidRPr="00520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47F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05"/>
        <w:gridCol w:w="1589"/>
        <w:gridCol w:w="1794"/>
      </w:tblGrid>
      <w:tr w:rsidR="00495A1E" w:rsidRPr="00495A1E" w14:paraId="1C295211" w14:textId="77777777" w:rsidTr="004A0774">
        <w:trPr>
          <w:trHeight w:val="271"/>
        </w:trPr>
        <w:tc>
          <w:tcPr>
            <w:tcW w:w="496" w:type="pct"/>
            <w:shd w:val="clear" w:color="auto" w:fill="auto"/>
            <w:vAlign w:val="center"/>
            <w:hideMark/>
          </w:tcPr>
          <w:p w14:paraId="26C56BAC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495A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7EC06E50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754E22F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выполнения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4E75E6F0" w14:textId="77777777" w:rsidR="00495A1E" w:rsidRPr="00495A1E" w:rsidRDefault="00495A1E" w:rsidP="004A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  <w:r w:rsidR="004A0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исполнитель</w:t>
            </w:r>
          </w:p>
        </w:tc>
      </w:tr>
      <w:tr w:rsidR="00495A1E" w:rsidRPr="00495A1E" w14:paraId="4218E72C" w14:textId="77777777" w:rsidTr="004A0774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14:paraId="783E1796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11BC54A" w14:textId="77777777" w:rsidR="00495A1E" w:rsidRPr="00495A1E" w:rsidRDefault="00495A1E" w:rsidP="0049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Экспертно-аналитические мероприятия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16C5BA9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55052994" w14:textId="77777777" w:rsidR="00495A1E" w:rsidRPr="00495A1E" w:rsidRDefault="00495A1E" w:rsidP="0049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</w:tr>
      <w:tr w:rsidR="00495A1E" w:rsidRPr="00495A1E" w14:paraId="0AEB0D37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50696165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75CA346F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Мероприятия по поручению Главы Ванинского муниципального  района (далее – Глава района), Собрания депутатов Ванинского муниципального района (далее – Собрание депутатов)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94A70DF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7D9003D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18882904" w14:textId="77777777" w:rsidTr="004A0774">
        <w:trPr>
          <w:trHeight w:val="1104"/>
        </w:trPr>
        <w:tc>
          <w:tcPr>
            <w:tcW w:w="496" w:type="pct"/>
            <w:shd w:val="clear" w:color="auto" w:fill="auto"/>
            <w:vAlign w:val="center"/>
            <w:hideMark/>
          </w:tcPr>
          <w:p w14:paraId="76669D6A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9B1F2AD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экспертизы и подготовка заключений на проекты муниципальных правовых актов бюджетного законодательства, включая обоснованность финансово-экономических обоснований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AB7CAC4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7EA749B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4BD70D15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3A9A359A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90722CC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заключений на проекты муниципальных правовых актов по вопросам управления и распоряжения муниципальным имуществом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1CEBB62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2F77F2F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4BDA292E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141DC4C2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512100E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муниципальных программ, а также проектов муниципальных правовых актов о внесении изменений в утвержденные муниципальные программы; подготовка заключений по результатам экспертизы муниципальных программ.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0FED12A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AAAF733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1E1FA53D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0B6AB8C2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83EA54C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проекты решений Собрания депутатов «О внесении изменений в решение Собрания депутатов Ванинского муниципального района «О бюджете Ванинского района на 2024 год и плановый период 2025 и 2026 годов»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6581EA4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D9C3EBC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5957A1CD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3F12E136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256BC78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годовых отчетов за 2023 год главных распорядителей средств районного бюджета  Ванинского муниципального района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48917FD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A6A414A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7DEDC770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11E7214C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6AF522B2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внешней проверки годового отчета «Администрации Ванинского муниципального района».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940E872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A2238E7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Субботина Т.И. Кучер Е.А.</w:t>
            </w:r>
          </w:p>
        </w:tc>
      </w:tr>
      <w:tr w:rsidR="00495A1E" w:rsidRPr="00495A1E" w14:paraId="2DE91145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26090581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324FC68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годового отчета «Управления образования Ванинского муниципального района»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CF3F3C0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5DB0204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2A123882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61485849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F6FC8A7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внешней проверки годового отчета «Комитета по приватизации и управлению имуществом администрации Ванинского муниципального района».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E718A3A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4D0D1ED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0C2F55AD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180E8AAD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1.6.4.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0EAD236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внешней проверки годового отчета «Отдела молодежной политики и спорта администрации Ванинского муниципального района»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B8F2068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4CDB17DD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238C4C87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0EF67FE7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1.6.5.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1958149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внешней проверки годового отчета «Финансового управления администрации Ванинского муниципального района».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F8D821E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2C5A65E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06CCAF99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58608B91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AD7202E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внешней проверке годового отчета «Отдела культуры  администрации Ванинского 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9FA4AC4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2133B0A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11100DFB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75794690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894F52D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внешней проверки годового отчета «Собрания депутатов  Ванинского муниципального района».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58EAAB9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D3839D9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043C9E5A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2FF508FC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1.6.8.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66668B3A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годового отчета «Управления жизнеобеспечения администрации Ванинского муниципального района»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6F82E8E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A1EA213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2B0AE2A8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2493A875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1.6.9.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FB2481A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внешней проверки годового отчета «Контрольно-счетной палаты   Ванинского муниципального района».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584DEB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5561FBEF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39BBAC29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5BA610E9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1.6.10.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CE3983C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проверке годового отчета «Отдела муниципальных закупок  администрации Ванинского муниципального района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253E441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7685CC4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73B7882B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6FC87C61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79588D1F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районного бюджета Ванинского района за 2023 год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52AD014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67D65CE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0E3A854B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62EFCEE2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4E09848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отчётов об исполнении бюджетов городских и сельских поселений Ванинского района за 2023 год (по соглашению о передаче полномочий)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73ED660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0B30103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40E44117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7618405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B6A6A36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Высокогорненского  городского поселения за 2023 год (соглашение №1-п/2024 от 12.12.2023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C794A18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41C6891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083AE374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0FA1F4F6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33F4088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сельского  поселения «Поселок Монгохто» за 2023 год (соглашение №2-п/2021 от 21.12.2021г.)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C9B7FF7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4890969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7D1548BA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5634989B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3ACF4661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внешней проверки отчёта об исполнении бюджета городского поселения «Рабочий поселок Октябрьский» за 2023 год </w:t>
            </w:r>
            <w:proofErr w:type="spellStart"/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spellEnd"/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№3-п/2024 от 12.12.2023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CCBC96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0FB8B20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1BDBC177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3493FC62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1.8.4.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C461C56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сельского  поселения «Поселок Тумнин» за 2023 год (соглашение №4-п/2024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8B9D5D4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C4CDD8A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Кучер Е.А.</w:t>
            </w:r>
          </w:p>
        </w:tc>
      </w:tr>
      <w:tr w:rsidR="00495A1E" w:rsidRPr="00495A1E" w14:paraId="4CE12DE4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5899ACE6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1.8.5.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A8AD603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Кенадского  сельского поселения за 2023 год (соглашение №5-п/2024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B40FE7D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76FF399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3FC1CD96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75AA6096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1.8.6.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44855C0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Уська-Орочского  сельского поселения за 2020 год (соглашение №6-п/2024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60E78F3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442BFB7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Кучер Е.А.</w:t>
            </w:r>
          </w:p>
        </w:tc>
      </w:tr>
      <w:tr w:rsidR="00495A1E" w:rsidRPr="00495A1E" w14:paraId="6BB14401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08F8C1F2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1.8.7.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A351B35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Тулучинского  сельского поселения за 2023 год (соглашение №7-п/2024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261A63B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7330771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45034753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0A8ABEEC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1.8.8.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7CB0E39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сельского поселения «Поселок Токи» за 2023 год (соглашение №8-п/2022 от 28.12.2021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3ED53D0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2B50165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Кучер Е.А.</w:t>
            </w:r>
          </w:p>
        </w:tc>
      </w:tr>
      <w:tr w:rsidR="00495A1E" w:rsidRPr="00495A1E" w14:paraId="609435A5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29D40782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1.8.9.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630BD39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внешней проверки отчёта об исполнении бюджета Даттинского  сельского поселения за 2023 год (соглашение №9-п/2024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6D819FC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B69B010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Кучер Е.А.</w:t>
            </w:r>
          </w:p>
        </w:tc>
      </w:tr>
      <w:tr w:rsidR="00495A1E" w:rsidRPr="00495A1E" w14:paraId="04019F21" w14:textId="77777777" w:rsidTr="004A0774">
        <w:trPr>
          <w:trHeight w:val="1104"/>
        </w:trPr>
        <w:tc>
          <w:tcPr>
            <w:tcW w:w="496" w:type="pct"/>
            <w:shd w:val="clear" w:color="auto" w:fill="auto"/>
            <w:vAlign w:val="center"/>
            <w:hideMark/>
          </w:tcPr>
          <w:p w14:paraId="30DAE0F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1.8.10.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7F6593F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внешней проверки отчёта об исполнении бюджета городского поселения «Рабочий поселок Ванино» за 2023 год (соглашение № 10-п/2020 от </w:t>
            </w:r>
            <w:proofErr w:type="gramStart"/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25.12.2019г.)(</w:t>
            </w:r>
            <w:proofErr w:type="gramEnd"/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соглашение №10-п/2023 от 16.12.2022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0CAB216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Pr="00495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апрель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B1EB48F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Кучер Е.А.</w:t>
            </w:r>
          </w:p>
        </w:tc>
      </w:tr>
      <w:tr w:rsidR="00495A1E" w:rsidRPr="00495A1E" w14:paraId="0EDA2BD4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4D426BE9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832A8F5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Собрания депутатов «О районном бюджете на 2025 год и плановый период 2026 и 2027 годов»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A887448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FE1A73F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Субботина Т.И. </w:t>
            </w:r>
          </w:p>
        </w:tc>
      </w:tr>
      <w:tr w:rsidR="00495A1E" w:rsidRPr="00495A1E" w14:paraId="230E9405" w14:textId="77777777" w:rsidTr="004A0774">
        <w:trPr>
          <w:trHeight w:val="1104"/>
        </w:trPr>
        <w:tc>
          <w:tcPr>
            <w:tcW w:w="496" w:type="pct"/>
            <w:shd w:val="clear" w:color="auto" w:fill="auto"/>
            <w:vAlign w:val="center"/>
            <w:hideMark/>
          </w:tcPr>
          <w:p w14:paraId="62D014F1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63C052D7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заключений на проекты решений Советов депутатов городских и сельских поселений Ванинского муниципального района «О бюджете на 2025 год и плановый период 2026 и 2027 годов»: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436F485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IV квартал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B4F7A2B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691EB12E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015159D7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8F02E4D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Высокогорненского городского поселения «О бюджете Высокогорненского городского поселения на 2025 год и плановый период 2026 и 2027 годов» (соглашение №1-п/2024 от 12.12.2023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12D055C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5733610A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7383DF7C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5980337C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6440CF7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сельского поселения «Поселок Монгохто» «О бюджете сельского поселения «Поселок Монгохто» «О бюджете на 2025 год и плановый период 2026 и 2027 годов» (соглашение №2-п/2022 от 28.12.2021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BB22F4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DCD996E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223BBA1F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25217FAD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12BCB6B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городского поселения «Рабочий поселок Октябрьский» «О бюджете городского поселения «Рабочий поселок Октябрьский» на 2025 год и плановый период 2026 и 2027 годов» (соглашение №3-п/2024 от 12.12.2023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8278ADB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006DC3D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3BAB9AD8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6860064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1.10.4.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6DF0460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сельского поселения «Поселок Тумнин» «О бюджете сельского поселения «Поселок Тумнин» на 2025 год и плановый период 2026 и 2027 годов» (соглашение №4-п/2024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4B7C47E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48FA0C03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4000FEEE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41601C72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1.10.5.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F30224C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Кенадского сельского поселения «О бюджете Кенадского сельского поселения на 2025 год и плановый период 2026 и 2027 годов» (соглашение №5-п/2024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4A09222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F12D1A1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7BFB0C25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0140CA9B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1.10.6.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DA93D21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Уська-Орочского сельского поселения «О бюджете Уська-Орочского сельского поселения на 2025 год и плановый период 2026 и 2027 годов» (соглашение №6-п/2024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09AE3E5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125A36A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0E676CA3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690DE432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1.10.7.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4F83CA3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Тулучинского сельского поселения «О бюджете Тулучинского сельского поселения на 2025 год и плановый период 2026 и 2027 годов» (соглашение №7-п/2024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23B1753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FFAAA63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4F27902C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30BF666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1.10.8.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39C97329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сельского поселения «Поселок Токи» «О бюджете сельского поселения  «Поселок Токи» на 2025 год и плановый период 2026 и 2027 годов» (соглашение №8-п/2022 от 28.12.2021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053C6A3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8F80D6B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32320BD4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3BD2C918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1.10.9.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07960C8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Даттинского сельского поселения «О бюджете Даттинского сельского поселения на 2025 год и плановый период 2026 и 2027 годов» (соглашение №9-п/2024 от 30.10.2023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B82A1EF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D8B4065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131BFDCD" w14:textId="77777777" w:rsidTr="004A0774">
        <w:trPr>
          <w:trHeight w:val="1380"/>
        </w:trPr>
        <w:tc>
          <w:tcPr>
            <w:tcW w:w="496" w:type="pct"/>
            <w:shd w:val="clear" w:color="auto" w:fill="auto"/>
            <w:vAlign w:val="center"/>
            <w:hideMark/>
          </w:tcPr>
          <w:p w14:paraId="44FC9324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1.10.10.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8A59EBA" w14:textId="77777777" w:rsidR="00495A1E" w:rsidRPr="00495A1E" w:rsidRDefault="00495A1E" w:rsidP="00495A1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подготовка заключения на проект решения Совета депутатов городского поселения «Рабочий поселок Ванино» «О бюджете городского поселения «Рабочий поселок Ванино» на 2025 год и плановый период 2026 и 2027 годов» (соглашение №10-п/2023 от 16.12.2022 г.)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4C70675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24F9BE3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0B797B89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33E46D00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.1.11.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D36766F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Участие в совместных экспертно-аналитических мероприятиях с Контрольно-счетной палатой Хабаровского края, в соответствии с принятыми решениями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D6A6D93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46FA4D6F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05587BF0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4E84F2F0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5D68B58E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Подготовка отчета о деятельности контрольно-счетной палаты Ванинского муниципального районо в 2023 году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509F6A9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A485E5A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76A7D015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2E97667A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1.13.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1432A52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Подготовка ежеквартальной информации о работе контрольно-счетной палаты Ванинского муниципального района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8BB30A8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br/>
              <w:t>июль</w:t>
            </w: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br/>
              <w:t>октябрь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0465E99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</w:t>
            </w:r>
          </w:p>
        </w:tc>
      </w:tr>
      <w:tr w:rsidR="00495A1E" w:rsidRPr="00495A1E" w14:paraId="6125386B" w14:textId="77777777" w:rsidTr="004A0774">
        <w:trPr>
          <w:trHeight w:val="288"/>
        </w:trPr>
        <w:tc>
          <w:tcPr>
            <w:tcW w:w="496" w:type="pct"/>
            <w:shd w:val="clear" w:color="auto" w:fill="auto"/>
            <w:vAlign w:val="center"/>
            <w:hideMark/>
          </w:tcPr>
          <w:p w14:paraId="1EE6BC8A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4DBC297" w14:textId="77777777" w:rsidR="00495A1E" w:rsidRPr="00495A1E" w:rsidRDefault="00495A1E" w:rsidP="0049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Контрольные мероприятия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DC4E722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5E3D9BF" w14:textId="77777777" w:rsidR="00495A1E" w:rsidRPr="00495A1E" w:rsidRDefault="00495A1E" w:rsidP="0049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95A1E" w:rsidRPr="00495A1E" w14:paraId="2812BEB5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6BF25E60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C1B6C3B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Проверки по поручению Главы Ванинского муниципального района (далее – Глава района), Собрания депутатов Ванинского муниципального района (далее – Собрание депутатов)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313E7E0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DB3716A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7BABE571" w14:textId="77777777" w:rsidTr="004A0774">
        <w:trPr>
          <w:trHeight w:val="1104"/>
        </w:trPr>
        <w:tc>
          <w:tcPr>
            <w:tcW w:w="496" w:type="pct"/>
            <w:shd w:val="clear" w:color="auto" w:fill="auto"/>
            <w:vAlign w:val="center"/>
            <w:hideMark/>
          </w:tcPr>
          <w:p w14:paraId="722AFF5E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76939C47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Проверка целевого и эффективного использования межбюджетных трансфертов, предоставленных в 2023 году сельскому поселению «Поселок Монгохто» Ванинского муниципального района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7DF35A0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br/>
              <w:t>март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918E8E7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5844B9BF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0C8E261A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4586546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Проверка отдельных вопросов финансово-хозяйс</w:t>
            </w:r>
            <w:r w:rsidR="004A077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венной деятельности МКУК "Детская библиотека городского поселения "Рабочий поселок Ванино"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E320041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br/>
              <w:t>июнь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F407E94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448ADF4B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5F96C740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3666CD8C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«Проверка выполнения муниципального задания и использования имущества МБУ «Районный дом культуры»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0E851E6" w14:textId="77777777" w:rsidR="00495A1E" w:rsidRPr="00495A1E" w:rsidRDefault="00495A1E" w:rsidP="00495A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br/>
              <w:t>октябрь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B9A9676" w14:textId="77777777" w:rsidR="00495A1E" w:rsidRPr="00495A1E" w:rsidRDefault="00495A1E" w:rsidP="00495A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2CE69DC9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1EA52374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04DDF80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над исполнением представлений и предписаний по результатам контрольных мероприятий.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683FA7C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02D1761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4400D8B7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263FEEAE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7DB447B3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Участие в совместных контрольных мероприятиях с Контрольно-счетной палатой Хабаровского края, в соответствии с принятыми решениями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82F8A9A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22E4F111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Субботина Т.И. Кучер Е.А.</w:t>
            </w:r>
          </w:p>
        </w:tc>
      </w:tr>
      <w:tr w:rsidR="00495A1E" w:rsidRPr="00495A1E" w14:paraId="4DC2F754" w14:textId="77777777" w:rsidTr="004A0774">
        <w:trPr>
          <w:trHeight w:val="576"/>
        </w:trPr>
        <w:tc>
          <w:tcPr>
            <w:tcW w:w="496" w:type="pct"/>
            <w:shd w:val="clear" w:color="auto" w:fill="auto"/>
            <w:vAlign w:val="center"/>
            <w:hideMark/>
          </w:tcPr>
          <w:p w14:paraId="6F86BF84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F6E1F65" w14:textId="77777777" w:rsidR="00495A1E" w:rsidRPr="00495A1E" w:rsidRDefault="00495A1E" w:rsidP="00495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Информационные и организационно-методические мероприятия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EB723A8" w14:textId="77777777" w:rsidR="00495A1E" w:rsidRPr="00495A1E" w:rsidRDefault="00495A1E" w:rsidP="0049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2DFC630" w14:textId="77777777" w:rsidR="00495A1E" w:rsidRPr="00495A1E" w:rsidRDefault="00495A1E" w:rsidP="0049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95A1E" w:rsidRPr="00495A1E" w14:paraId="24CC2B2C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4B972DD4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1C5EF78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Участие в работе Президиума Совета контрольно-счетных органов Хабаровского края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1806CB8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56D78312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6ECD2013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47A10476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0734F5AB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Собрания депутатов  Ванинского муниципального района  и  в работе постоянных комиссий Собрания депутатов Ванинского муниципального района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5C14996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330B644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02B35978" w14:textId="77777777" w:rsidTr="004A0774">
        <w:trPr>
          <w:trHeight w:val="828"/>
        </w:trPr>
        <w:tc>
          <w:tcPr>
            <w:tcW w:w="496" w:type="pct"/>
            <w:shd w:val="clear" w:color="auto" w:fill="auto"/>
            <w:vAlign w:val="center"/>
            <w:hideMark/>
          </w:tcPr>
          <w:p w14:paraId="4E545CC8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15784372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Совета органов местного самоуправления, коллегии при главе Ванинского района, в работе комиссий администрации района по согласованию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1C01746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149AE60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7973C896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357BF3BD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6F425FE7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Взаимодействие с Контрольно-счетной палатой Хабаровского края в рамках заключенных соглашений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0660206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4468899B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21EC7311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69E3150E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47ABAFF3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(или) утверждение локальной документации, регламентирующей деятельность контрольно-счетной палаты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089CC67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61735E10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7DDF7CDC" w14:textId="77777777" w:rsidTr="0084281C">
        <w:trPr>
          <w:trHeight w:val="58"/>
        </w:trPr>
        <w:tc>
          <w:tcPr>
            <w:tcW w:w="496" w:type="pct"/>
            <w:shd w:val="clear" w:color="auto" w:fill="auto"/>
            <w:vAlign w:val="center"/>
            <w:hideMark/>
          </w:tcPr>
          <w:p w14:paraId="07071232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3551B26D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деятельности Контрольно-счетной палаты </w:t>
            </w:r>
            <w:proofErr w:type="gramStart"/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на  интернет</w:t>
            </w:r>
            <w:proofErr w:type="gramEnd"/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 xml:space="preserve">-странице Контрольно-счетной палаты на официальном сайте Ванинского </w:t>
            </w: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A36C429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42101417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95A1E" w:rsidRPr="00495A1E" w14:paraId="539835BA" w14:textId="77777777" w:rsidTr="004A0774">
        <w:trPr>
          <w:trHeight w:val="552"/>
        </w:trPr>
        <w:tc>
          <w:tcPr>
            <w:tcW w:w="496" w:type="pct"/>
            <w:shd w:val="clear" w:color="auto" w:fill="auto"/>
            <w:vAlign w:val="center"/>
            <w:hideMark/>
          </w:tcPr>
          <w:p w14:paraId="01C60135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2762" w:type="pct"/>
            <w:shd w:val="clear" w:color="auto" w:fill="auto"/>
            <w:vAlign w:val="center"/>
            <w:hideMark/>
          </w:tcPr>
          <w:p w14:paraId="2428F658" w14:textId="77777777" w:rsidR="00495A1E" w:rsidRPr="00495A1E" w:rsidRDefault="00495A1E" w:rsidP="00495A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Подготовка плана работы Контрольно-счётной палаты Ванинского муниципального района на 2025 год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27F4844" w14:textId="77777777" w:rsidR="00495A1E" w:rsidRPr="00495A1E" w:rsidRDefault="00495A1E" w:rsidP="0049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8042F51" w14:textId="77777777" w:rsidR="00495A1E" w:rsidRPr="00495A1E" w:rsidRDefault="00495A1E" w:rsidP="00495A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A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15211CA" w14:textId="77777777" w:rsidR="008B71E6" w:rsidRDefault="008B71E6" w:rsidP="008B71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4813778" w14:textId="77777777" w:rsidR="001C62CF" w:rsidRPr="00F80529" w:rsidRDefault="001C62CF" w:rsidP="008B71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39BC34" w14:textId="77777777" w:rsidR="008B71E6" w:rsidRPr="009C2D7F" w:rsidRDefault="008B71E6" w:rsidP="008B7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798">
        <w:rPr>
          <w:rFonts w:ascii="Times New Roman" w:hAnsi="Times New Roman" w:cs="Times New Roman"/>
          <w:sz w:val="24"/>
          <w:szCs w:val="24"/>
        </w:rPr>
        <w:t xml:space="preserve"> </w:t>
      </w:r>
      <w:r w:rsidR="00343FB4">
        <w:rPr>
          <w:rFonts w:ascii="Times New Roman" w:hAnsi="Times New Roman" w:cs="Times New Roman"/>
          <w:sz w:val="24"/>
          <w:szCs w:val="24"/>
        </w:rPr>
        <w:t>П</w:t>
      </w:r>
      <w:r w:rsidR="009C2D7F" w:rsidRPr="001E4798">
        <w:rPr>
          <w:rFonts w:ascii="Times New Roman" w:hAnsi="Times New Roman" w:cs="Times New Roman"/>
          <w:sz w:val="24"/>
          <w:szCs w:val="24"/>
        </w:rPr>
        <w:t>редседател</w:t>
      </w:r>
      <w:r w:rsidR="00343FB4">
        <w:rPr>
          <w:rFonts w:ascii="Times New Roman" w:hAnsi="Times New Roman" w:cs="Times New Roman"/>
          <w:sz w:val="24"/>
          <w:szCs w:val="24"/>
        </w:rPr>
        <w:t>ь</w:t>
      </w:r>
      <w:r w:rsidRPr="001E4798">
        <w:rPr>
          <w:rFonts w:ascii="Times New Roman" w:hAnsi="Times New Roman" w:cs="Times New Roman"/>
          <w:sz w:val="24"/>
          <w:szCs w:val="24"/>
        </w:rPr>
        <w:t xml:space="preserve"> контрольно-счетной палаты                   </w:t>
      </w:r>
      <w:r w:rsidR="009C2D7F" w:rsidRPr="001E4798">
        <w:rPr>
          <w:rFonts w:ascii="Times New Roman" w:hAnsi="Times New Roman" w:cs="Times New Roman"/>
          <w:sz w:val="24"/>
          <w:szCs w:val="24"/>
        </w:rPr>
        <w:t xml:space="preserve">                                Т.И. Субботина    </w:t>
      </w:r>
    </w:p>
    <w:p w14:paraId="0DF5E6EB" w14:textId="77777777" w:rsidR="008B71E6" w:rsidRPr="007423C2" w:rsidRDefault="008B71E6"/>
    <w:sectPr w:rsidR="008B71E6" w:rsidRPr="007423C2" w:rsidSect="007A7081">
      <w:type w:val="continuous"/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3"/>
    <w:multiLevelType w:val="hybridMultilevel"/>
    <w:tmpl w:val="20BE5C6C"/>
    <w:lvl w:ilvl="0" w:tplc="F8D24B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E6"/>
    <w:rsid w:val="00001F69"/>
    <w:rsid w:val="000225F9"/>
    <w:rsid w:val="000B4DA9"/>
    <w:rsid w:val="000E3A6B"/>
    <w:rsid w:val="00113F01"/>
    <w:rsid w:val="0016338C"/>
    <w:rsid w:val="00174987"/>
    <w:rsid w:val="0018640E"/>
    <w:rsid w:val="001B73D4"/>
    <w:rsid w:val="001C62CF"/>
    <w:rsid w:val="001E4798"/>
    <w:rsid w:val="00232354"/>
    <w:rsid w:val="00243E66"/>
    <w:rsid w:val="00267F07"/>
    <w:rsid w:val="002B72D3"/>
    <w:rsid w:val="002F7FE1"/>
    <w:rsid w:val="00343FB4"/>
    <w:rsid w:val="00353EB5"/>
    <w:rsid w:val="00393378"/>
    <w:rsid w:val="00495A1E"/>
    <w:rsid w:val="004A0774"/>
    <w:rsid w:val="004F07F2"/>
    <w:rsid w:val="0051249D"/>
    <w:rsid w:val="0052047F"/>
    <w:rsid w:val="005223D1"/>
    <w:rsid w:val="005436F9"/>
    <w:rsid w:val="005749DC"/>
    <w:rsid w:val="00580191"/>
    <w:rsid w:val="005F77AE"/>
    <w:rsid w:val="00614313"/>
    <w:rsid w:val="006D49F9"/>
    <w:rsid w:val="007423C2"/>
    <w:rsid w:val="0074469A"/>
    <w:rsid w:val="00751EFC"/>
    <w:rsid w:val="00776ED5"/>
    <w:rsid w:val="007776F3"/>
    <w:rsid w:val="007A134E"/>
    <w:rsid w:val="007A4FD6"/>
    <w:rsid w:val="007A7081"/>
    <w:rsid w:val="0081651D"/>
    <w:rsid w:val="0084281C"/>
    <w:rsid w:val="00850F75"/>
    <w:rsid w:val="008B4124"/>
    <w:rsid w:val="008B71E6"/>
    <w:rsid w:val="008D791A"/>
    <w:rsid w:val="0090778B"/>
    <w:rsid w:val="0095108D"/>
    <w:rsid w:val="009667CA"/>
    <w:rsid w:val="00981970"/>
    <w:rsid w:val="00984825"/>
    <w:rsid w:val="00997662"/>
    <w:rsid w:val="009B63AE"/>
    <w:rsid w:val="009C2D7F"/>
    <w:rsid w:val="009D4D21"/>
    <w:rsid w:val="00A27184"/>
    <w:rsid w:val="00A676DE"/>
    <w:rsid w:val="00A87F72"/>
    <w:rsid w:val="00AB6B41"/>
    <w:rsid w:val="00AC17AD"/>
    <w:rsid w:val="00AD33E5"/>
    <w:rsid w:val="00B20428"/>
    <w:rsid w:val="00B718F7"/>
    <w:rsid w:val="00BB19EC"/>
    <w:rsid w:val="00BC6BF6"/>
    <w:rsid w:val="00C032D0"/>
    <w:rsid w:val="00C168BE"/>
    <w:rsid w:val="00C277FE"/>
    <w:rsid w:val="00C4672B"/>
    <w:rsid w:val="00CE37DF"/>
    <w:rsid w:val="00CE4AC5"/>
    <w:rsid w:val="00D623DA"/>
    <w:rsid w:val="00DA26DD"/>
    <w:rsid w:val="00DE2CC8"/>
    <w:rsid w:val="00E31EC0"/>
    <w:rsid w:val="00E418E2"/>
    <w:rsid w:val="00E92A7E"/>
    <w:rsid w:val="00E92C42"/>
    <w:rsid w:val="00EB5399"/>
    <w:rsid w:val="00EE5A7D"/>
    <w:rsid w:val="00EE6EF9"/>
    <w:rsid w:val="00F20FB9"/>
    <w:rsid w:val="00F80529"/>
    <w:rsid w:val="00F853E4"/>
    <w:rsid w:val="00F90A58"/>
    <w:rsid w:val="00F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6F06"/>
  <w15:docId w15:val="{14BBFD1F-83DD-4E41-87EF-84F4FB94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71E6"/>
    <w:pPr>
      <w:spacing w:before="150" w:after="30" w:line="285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0F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8984-CDEA-426A-A37B-235FD6F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Минькo Аннa Александровнa</dc:creator>
  <cp:lastModifiedBy>Аблизова Анастасия Владимировна</cp:lastModifiedBy>
  <cp:revision>2</cp:revision>
  <cp:lastPrinted>2023-01-09T07:21:00Z</cp:lastPrinted>
  <dcterms:created xsi:type="dcterms:W3CDTF">2024-01-30T00:39:00Z</dcterms:created>
  <dcterms:modified xsi:type="dcterms:W3CDTF">2024-01-30T00:39:00Z</dcterms:modified>
</cp:coreProperties>
</file>